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convoca la Asamblea Constituyente del Colegio Profesional de Criminólogos de la Comunidad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Convocatoria de la Asamblea Constituyente del Colegio Profesional de Criminólogos de la Comunidad de Madrid, a celebrar el próximo 30 de enero de 2018 en la sede del Instituto Europeo de Políticas Publicas, sito en la calle Ercilla numero 30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profesional de Criminologos de la Comunidad de Madrid,tiene la satisfacción de poderle comunicar en nombre de la Comisión Gestora de la aprobación por Ley 5/2017 CM, de la creacion del Colegio Profesional de Criminologos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5/2017 establece que, con anterioridad al 27 de ABRIL de 2018, se celebre una asamblea constituyente de los colegiados de Madrid en la que aprueben los Estatutos y se elija el órgano de gobierno colegial. Para esta asamblea constituyente se ha fijado la fecha del 30 de Enero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oficial de Convocatoria de la Asamblea General Extraordinaria, con carácter constituyente, del Colegio Profesional de Criminologos de la Comunidad de Madrid y normativa electoral para elección de la Junta de Gobierno, que ha sido aprobado por la Comisión Gestora, asi como los Estatutos que te presentamos para su discusion y aprobacion, pueden ser consultados en la pagina web(http://www.colegiocriminologosmadrid.es), dada la extensión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Asamblea constituyente se celebrará el día 30 de Enero de 2018, a las 16,30 horas en primera convocatoria y a las 17,00h en segunda convocatoria, en la sede del Instituto Europeo de Politicas Publicas, sito en C/ Ercilla nº30 de Madrid, con arreglo al siguiente.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Orden del día: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17,00 horas , apertura del acto a cargo de la comisión gestora.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Aprobación de la gestión de la Comisión Gestora.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Propuesta y, en su caso, aprobación, de los Estatutos del Colegio Profesional de Criminologos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Asamblea General constituyente continuará a las 18,30 h. en el mismo lugar con los siguientes puntos del orden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3.-Apertura de la Mesa electoral y celebración de elecciones para la provisión de los cargos de la Junta de Gobierno del Colegio de Criminologos de la Comunidad de Madrid: Decano-Presidente, Vicedecano, Secretario,Vice-Secretario ,Tesorero.Vice-tesorero y ocho Vocales.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elegirán los miembros integrantes de los órganos colegiados de la Comision de Recursos y de la Comision Deontologica.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A continuación se procederá al escrutinio de los votos y a la proclamación de Junta de Gobierno elegida, y de los integrantes de la comisión de recursos y comisión deontológica;( 20 días más tarde se celebrara asamblea general ordinaria en la que tomaran posesión de sus cargos).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Aprobación del acta de la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finalizada dicha asamblea, celebraremos la constitución del Colegio Profesional de Criminologos de la Comunidad de Madrid, en la misma sala, con un cóctel.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Estatutos del Colegio Profesional de Criminologos de la Comunidad de Madrid que se someterán a votación de la Asamblea pueden ser examinados en la página web del Colegio Todos los documentos relativos a la creación del Colegio están en el área para Colegiados/as.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anuncio de la Asamblea Constiutyente, ha sido publicado en el Boletín Oficial de la Comunidad de Madrid (BOCM) nº 303, de 21 de diciembre de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PROFESIONAL DE CRIMINOLOGOS DE LA COMUNIDAD DE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911138526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https://www.notasdeprensa.es/se-convoca-la-asamblea-constituyente-del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Madrid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