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Málaga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Malaca Alquiler, la solución de confianza para el alquiler de maquinaria de construcción en todo el territorio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y maquinaria de construcción son herramientas indispensables en la industria, permitiendo realizar tareas eficientes y seguras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equipos y la maquinaria de construcción desempeñan un papel fundamental en la industria de la construcción, ya que permiten llevar a cabo tareas de manera eficiente, segura y con mayor productividad. Estas herramientas especializadas ayudan a ejecutar diversas actividades, desde la preparación del terreno hasta la finalización de la obra. Empresas como Malaca Alquiler ofrece el alquiler de varios equipos y máquinas de construcción para el alquiler y uso en sectores como la edificación, ingeniería civil, energía, minería, cemento, agrícola, paisajismo, naval entre otras.</w:t>
            </w:r>
          </w:p>
          <w:p>
            <w:pPr>
              <w:ind w:left="-284" w:right="-427"/>
              <w:jc w:val="both"/>
              <w:rPr>
                <w:rFonts/>
                <w:color w:val="262626" w:themeColor="text1" w:themeTint="D9"/>
              </w:rPr>
            </w:pPr>
            <w:r>
              <w:t>Entre la amplia gama de equipos y maquinaria de construcción que ofrece en alquiler Malaca se destaca:</w:t>
            </w:r>
          </w:p>
          <w:p>
            <w:pPr>
              <w:ind w:left="-284" w:right="-427"/>
              <w:jc w:val="both"/>
              <w:rPr>
                <w:rFonts/>
                <w:color w:val="262626" w:themeColor="text1" w:themeTint="D9"/>
              </w:rPr>
            </w:pPr>
            <w:r>
              <w:t>Plataformas elevadorasLas plataformas elevadoras son dispositivos que permiten el acceso seguro y eficiente a diferentes alturas en obras de construcción, mantenimiento, industrias y otros sectores. Estas herramientas desempeñan un papel crucial en numerosas actividades, ya que aportan seguridad, eficiencia, productividad, acceso a zonas de difícil alcance, versatilidad y reducción de costos. </w:t>
            </w:r>
          </w:p>
          <w:p>
            <w:pPr>
              <w:ind w:left="-284" w:right="-427"/>
              <w:jc w:val="both"/>
              <w:rPr>
                <w:rFonts/>
                <w:color w:val="262626" w:themeColor="text1" w:themeTint="D9"/>
              </w:rPr>
            </w:pPr>
            <w:r>
              <w:t>Carretillas elevadoras y manipuladores telescópicosLas carretillas elevadoras son herramientas esenciales en el ámbito industrial o constructivo, ya que mejoran la eficiencia, la seguridad y la productividad en los procesos de manejo de cargas. Su versatilidad y capacidad para optimizar el espacio las convierten en aliadas indispensables para el transporte de mercancías en diversos sectores, brindando soluciones prácticas y eficaces a los desafíos logísticos y de almacenamiento.</w:t>
            </w:r>
          </w:p>
          <w:p>
            <w:pPr>
              <w:ind w:left="-284" w:right="-427"/>
              <w:jc w:val="both"/>
              <w:rPr>
                <w:rFonts/>
                <w:color w:val="262626" w:themeColor="text1" w:themeTint="D9"/>
              </w:rPr>
            </w:pPr>
            <w:r>
              <w:t>Mini excavadorasLas mini excavadoras son herramientas esenciales en la industria de la construcción debido a su tamaño compacto, versatilidad, eficiencia y productividad. Su capacidad para acceder a espacios reducidos y su amplio rango de aplicaciones las convierten en aliados indispensables para proyectos de construcción, paisajismo, mantenimiento de terrenos y diversas tareas que requieren excavación y movimiento de tierras.</w:t>
            </w:r>
          </w:p>
          <w:p>
            <w:pPr>
              <w:ind w:left="-284" w:right="-427"/>
              <w:jc w:val="both"/>
              <w:rPr>
                <w:rFonts/>
                <w:color w:val="262626" w:themeColor="text1" w:themeTint="D9"/>
              </w:rPr>
            </w:pPr>
            <w:r>
              <w:t>Dumpers de obraLos dumpers de obra son herramientas vitales en la industria de la construcción. Su capacidad de carga, versatilidad en terrenos difíciles, mejora de la seguridad laboral, aumento de la productividad y reducción de costos los convierten en aliados indispensables para el éxito de los proyectos de construcción, facilitando el transporte eficiente y seguro de materiales en el lugar de trabajo.</w:t>
            </w:r>
          </w:p>
          <w:p>
            <w:pPr>
              <w:ind w:left="-284" w:right="-427"/>
              <w:jc w:val="both"/>
              <w:rPr>
                <w:rFonts/>
                <w:color w:val="262626" w:themeColor="text1" w:themeTint="D9"/>
              </w:rPr>
            </w:pPr>
            <w:r>
              <w:t>Grupos electrógenos y torres de iluminaciónLos grupos electrógenos desempeñan un papel crucial en la industria de la construcción, brindando una fuente confiable de energía eléctrica en entornos donde el suministro de energía de la red puede ser limitado o inestable. Estos equipos generadores de energía se utilizan ampliamente en obras de construcción, tanto en zonas urbanas como en áreas remotas, y ofrecen una serie de beneficios significativos para el desarrollo eficiente de los proyectos.</w:t>
            </w:r>
          </w:p>
          <w:p>
            <w:pPr>
              <w:ind w:left="-284" w:right="-427"/>
              <w:jc w:val="both"/>
              <w:rPr>
                <w:rFonts/>
                <w:color w:val="262626" w:themeColor="text1" w:themeTint="D9"/>
              </w:rPr>
            </w:pPr>
            <w:r>
              <w:t>AndamiosLos andamios desempeñan un papel fundamental en el sector de la construcción, ya que proporcionan una plataforma segura y estable para que los trabajadores realicen diversas tareas en altura. Estos equipos son estructuras temporales diseñadas específicamente para soportar el peso de los trabajadores, herramientas y materiales necesarios durante el proceso de construcción, mantenimiento o reparación de edificios.</w:t>
            </w:r>
          </w:p>
          <w:p>
            <w:pPr>
              <w:ind w:left="-284" w:right="-427"/>
              <w:jc w:val="both"/>
              <w:rPr>
                <w:rFonts/>
                <w:color w:val="262626" w:themeColor="text1" w:themeTint="D9"/>
              </w:rPr>
            </w:pPr>
            <w:r>
              <w:t>https://www.alquilermalaca.com/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Información Malaca Alquiler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952 23 74 37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https://www.notasdeprensa.es/malaca-alquiler-la-solucion-de-confianza-para_1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