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04/11/2014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A3 inicia el rodaje de la 2ªT de “Sin Identidad”, con Cinetools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Antena 3 ha iniciado el rodaje de la segunda temporada de SIN IDENTIDAD, la serie que produce Diagonal TV y que protagonizan, Megan Montaner, Tito Valverde, Lydia Bosch, Jordi Rebellón, Daniel Grao y Miguel Ángel Muñoz, entre otros. Escrita por Manuel Ríos y dirigida por Joan Noguera, la serie suma al reparto en esta nueva etapa a Mar Regueras, Raúl Prieto, Silvia Alonso, Ágata Roca, Andrea del Río y Mateo Jalón.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una primera temporada planeando la venganza de todos los que la traicionaron, ha llegado el momento de que María lleve a cabo dichos planes. Ha vuelto para saldar cuentas con la que ella creía era su familia biológica y con aquellos en los que un día confió.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serie finalizó la emisión de su primera temporada el pasado mes de julio con una media de 3.597.000 espectadores y un 20,1% de cuota de pantalla, líder absoluta de su franja.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rodaje de la serie, Cinetools (colaborador APPA) está ofreciendo material fungible.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artículo A3 inicia el rodaje de la 2ªT de “Sin Identidad”, con Cinetools aparece primero en APPA..Autor: ComunicacionAPPA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https://www.notasdeprensa.es/a3-inicia-el-rodaje-de-la-2-t-de-sin-identidad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