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Wegow se internacionaliza al completar su fusión con 5gig y Nvivo e inicia su actividad en 18 nuevos países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española que promueve la música en directo a través de su plataforma, anuncia su internacionalización al completar su fusión con 5gig – conocida en España como Nvivo – tras la adquisición del 100% de la compañía en diciembre de 2016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Wegow, la startup española que promueve la música en directo a través de su plataforma, completa hoy su fusión con 5gig - conocida en España como Nvivo – tras adquirir la compañía en diciembre de 2016, e inicia su actividad en 18 nuevos países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Wegow ya es la plataforma digital referente para los amantes de la música en vivo, siendo la única del mercado que notifica a sus usuarios sobre los conciertos de sus artistas favoritos, conecta a personas con gustos musicales similares, además de agregar, ordenar y comparar entradas. Ahora, Wegow comienza a funcionar también en Alemania,Argentina, Australia, Austria, Bélgica, Brasil, Chile, Colombia, Estados Unidos,Francia, Irlanda, Italia, México, Países Bajos, Portugal, Reino Unido, Suecia y Suiza.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 en 2013, por José María Ozamiz y Gonzalo García-Miñaur, Wegow ha experimentado un constante crecimiento, tanto en usuarios como en facturación, y hoy en día cuenta con más de 1.085.000 usuarios. “La internacionalización de Wegow supone un gran hito para la compañía, ya que confirma el éxito de nuestro modelo de negocio y nuestra tecnología, preparada ahora para operar en 19 países. Nuestro objetivo es seguir acercando la música en directo a los usuarios a través de nuestra plataforma, a partir de hoy, alrededor del mundo”, ha asegurado José María Ozamiz, fundador y CEO de Wegow.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diciembre de 2016, Wegow adquirió el 100% del capital de 5gig, conocida como Nvivo en España, lo cual supuso un paso estratégico para la internacionalización de la compañía. La fusión se ha completado en dos fases: primero con Nvivo en abril de 2017 a nivel nacional, y ahora con 5gig en el resto de zonas geográficas, lo cual ha permitido comenzar operaciones en 18 nuevos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de Wegow es muy fácil e intuitivo. Con un perfil propio, los usuariospersonalizan su contenido musical seleccionando sus géneros musicales y artistas favoritos o sincronizando su cuenta de Wegow con Facebook y Spotify para importar sus preferencias. Las notificaciones le permitirán estar al día de todos los conciertos y festivales, así como recibir recomendaciones basadas en sus gustos. Las búsquedas por género, ciudad, sala y fecha ayudarán a encontrar todos los eventos musicales en cualquier ubicación. La posibilidad de agregar amigos, ver sus intereses y hablar con ellos a través del chat integrado anima a organizar los mejores planes musicales. Además, el agregador de entradas mostrará todos los tickets disponibles en tiempo real para poder elegir la mejor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Wegow sigue evolucionando para posicionarse como una de las plataformas de referencia para los fans de música en directo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WegowWegow es la plataforma para los amantes de la música en vivo que está revolucionando la industria de la música en directo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española se fundó en julio de 2013, con sede en Bilbao y Madrid, por José María Ozamiz y Gonzalo García-Miñaur, y cuenta ahora con más de 1.085.000 usuarios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Especializada en música de todos los géneros, con la aplicación Wegow, gratuita para iOS y Android, los usuarios recibirán notificaciones sobre los conciertos y festivales de sus artistas favoritos, dispondrán de una agenda musical personalizada, conocerán gente con sus mismos gustos musicales, y además, podrán ver quién dispone ya de su entrada y adquirir la suya. Desde su lanzamiento, Wegow ha experimentado un constante crecimiento, tanto en usuarios como en facturación, y hoy en día está presente en 19 países: Alemania, Argentina, Australia, Austria, Bélgica, Brasil, Chile, Colombia, España, Estados Unidos, Francia, Irlanda, Italia, México, Países Bajos, Portugal, Reino Unido, Suecia y Suiza.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¡Ahora los conciertos te buscan a ti!www.wegow.comDESCARGAR PRESS KIT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información:comunicacion@wegow.com+34 914 858 080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de Wegow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+34 914 858 080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https://www.notasdeprensa.es/wegow-se-internacionaliza-al-completar-su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Música Entretenimiento Emprendedores Recursos humanos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