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UPC School (c/Badajoz 73, 08005 Barcelona)  el 17/01/2018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máster en Digital Entrepreneurship de la UPC School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UPC School pondrá en marcha en octubre un nuevo máster en Digital Entrepreneurship dirigido a emprendedores que quieran impulsar una idea de negocio y convertirla en una empresa de éxito. Es un programa impartido y mentorizado por reconocidos emprendedores que ayudarán a otros a crear o consolidar su startup con las mejores garantías. La matrícula incluye, además, un periodo de incubación del proyecto en la aceleradora B-combinator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máster pionero se dirige a emprendedores que quieran crear su startup y/o empresarios y directivos con ambición de innovar e impulsar el crecimiento de su empresa aprovechando las nuevas tecnologías. Las clases se impartirán presencialmente en la UPC School de Barcelona, en horarios compatibles con la actividad profesional y serán íntegramente en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cuenta con la dirección académica de Erik Brieva, CEO de Strands, emprendedor múltiple y ejecutivo de diferentes empresas innovadoras, y de Pere Botella, doctor en Informática y catedrático del departamento de Ingeniería de Servicios y Sistemas de Información de la UPC. Entre su equipo docente, hay profesionales referentes en el ámbito de la gestión empresarial como Alberto Cabezas-Castellanos, Mathieu Carenzo o Michael Clark Counihan.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recoge y amplía la experiencia docente en desarrollo de startups impulsada desde la UPC School con el posgrado en Lean Startup Creation, con 3 ediciones realizadas, y también bajo la dirección académica de Erik Brieva y Pere Botella.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Digital Entrepreneurship se desarrollará en paralelo a las fases naturales de creación, desarrollo y consolidación de una startup: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Lean Startup Creation. Se guiará al alumno en esta fase de generación de una propuesta de valor, el modelo de negocio del proyecto emprendedor y la estrategia de marketing digital. El objetivo es crear el mínimo producto viable (MVP), basándose en metodologías y herramientas como Customer Development de Steve Blank, Lean Startup de Eric Rise, Business Model Canvas de Alex Osterwalder y Creative Problem Solving de Min Basadur.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Incubación y aceleración. Con un período de desarrollo de la startup en la incubadora B-combinator, centro de co-working próximo a la universidad en el que se han incubado con éxito unas 50 startups. El alumno incubará su propuesta mientras convive con otros emprendedores, expertos y mentores que le asesorarán durante todo el proceso de iteración y pivote hasta encontrar el encaje perfecto del producto en el mercado (product-market fit). En esta fase se configurará el equipo de trabajo, se definirá la estrategia de crecimiento y escalabilidad y la gestión financiera de la startup.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Scale-up. Fase de consolidación de la empresa, en la que se asentarán las bases para un crecimiento sostenible, se generarán ingresos con los primeros clientes y se configurarán todos los aspectos legales, administrativos y financieros. También se creará el "business plan" y se aprenderán las claves para negociar con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concluirá con una Demo Day, una jornada en la que el emprendedor presenta su proyecto ante una audiencia de inversores potenciales, de capital riesgo y business angels,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concluir el programa, el emprendedor sabrá cómo crear y lanzar empresas con éxito, será un experto en identificar y resolver los retos que se encuentran en el camino, dominará cómo encontrar un nicho de mercado y cuáles son las estrategias de marketing más adecuadas para escalar un negocio. El alumno será capaz de presentar adecuadamente en público y negociar con clientes, proveedores e inversores para impulsar una empresa innovadora, creando puestos de trabajo y valor para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Máster en Digital Entrepreneurship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UPC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Másters y posgrados de formación permanente de la UPC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931120808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https://www.notasdeprensa.es/nuevo-master-en-digital-entrepreneurship-de-la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Software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