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RunOpion, el Trip Advisor de los corredores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objetivo de ayudar a los más de 5 millones de runners que hay en España, nace la start-up RunOpinion, un portal donde corredores y corredoras comparten sus opiniones sobre carreras y profesionales vinculados al running. De este modo, los usuarios podrán tener en cuenta las opiniones antes de inscribirse en una carrera o contratar un servicio profesional.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equipo de emprendedores apasionados del running acaba de lanzar la web RunOpinion (www.runopinion.com) donde los corredores populares pueden compartir sus experiencias entorno al mundo del running y dejar sus opiniones.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en base a las opiniones de otros runners, los usuarios de la web se ayudan entre ellos a la hora de encontrar y escoger las carreras y profesionales sanitarios (fisioterapeutas, podólogos, nutricionistas ...) que más confianza les transmiten.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sus impulsores  and #39;RunOpinion se ha creado para ser una herramienta útil para los más de 6 millones de runners que se estima que hay en España. En este sentido, estamos desarrollando nuevas funcionalidades para permitir la reserva de citas con profesionales sanitarios y la inscripción directa a las carreras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lanzamiento de RunOpinion llega en un momento álgido para el running. Cada día hay más corredores que salen a hacer kilómetros y, cada vez, son más los que deciden inscribirse en carreras o solicitan una visita al fisio o un entrenador que les ayude a mejorar sus tiempos.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esta nueva web agrupa el máximo de información útil para los runners y trabaja para contrastar su contenido, permitiendo únicamente el registro a profesionales colegiados o titulados que ofrezcan las máximas garantías, ayudando a combatir el intrusismo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profesionales del mundo de la salud vinculados al deporte, RunOpinion es una herramienta que les permite saber de primera mano qué piensan sus pacientes sobre sus servicios y tomar nota de posibles mejoras, al tiempo que les facilita un espacio donde promocionarse entre un público segmentado en constante crecimiento y muy atractivo para ellos, como son los corredores populares.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versión web que es 100% adaptable a móviles está online desde el pasado mes de agosto. Con una inversión de 80.000 € destinada principalmente al desarrollo inicial de la plataforma y a la campaña de lanzamiento, el equipo de RunOpinion ya prepara una app y estudia su expansión internacional. Su objetivo para este 2016 es conseguir 10.000 usuarios y disponer de más de 50.000 opiniones.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RunOpinion: haciendo de su pasión una nueva oportunidad de negocioEl equipo de RunOpinion lo lideran dos emprendedores de Vilafranca y Sitges apasionados del running, expertos en marketing on-line y con experiencia en la creación de empresas. Según Albert Moreno socio fundador,  and #39;hemos conseguido juntar nuestras dos pasiones, el hobby (correr) y el trabajo (marketing) en un mismo proyecto. Sólo por eso ya merece la pena intentarlo and #39;.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 Moreno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Socio Fundador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93 818 180 6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https://www.notasdeprensa.es/nace-runopion-el-trip-advisor-de-los-corredores_1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Cataluña Entretenimiento Emprendedores E-Commerce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