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Fallados los primeros premios 9 de marzo por las personas desaparecidas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cantante Julieta Venegas, el forense Francisco Etxebarría, el programa “Tras la pista” (Más Vale Tarde ) de la Sexta y la eurodiputada Izaskun Bilbao, entre los galardonados en los primeros “Premios 9 de Marzo por las personas desaparecidas”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 estos premios, convocados por la Fundación QSDglobal, ha emitido su fallo en las ocho categorías contempladas tras una intensa deliberación sobre las numerosas candidaturas recibidas.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acción institucional en el plano internacional fue reconocida en la labor de la eurodiputada Izaskun Bilbao, responsable del primer Seminario para la búsqueda de soluciones europeas a las desapariciones celebrado en Bruselas el pasado 19 de octubre de 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ámbito nacional se decidió premiar los trabajos de la Comisión Especial del Senado sobre la problemática de las personas desaparecidas sin causa aparente; distinción que se personaliza en el senador Rafael Bruguera y en la senadora Luz Marina Socas León.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en el ámbito local, se otorga al Ayuntamiento de Galdakao (Vizcaya) presidido por Ibon Uribe, en reconocimiento al apoyo brindado a la familia de Hodei Egiluz, así como a su capacidad para integrar la movilización ciudadana en acciones constantes dentro y fuera del municipio.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mejor tratamiento informativo de las desapariciones ha sido apreciado en un programa de ámbito local (Desaparecidos, de Mijas TV, presentado por Mónica López ) y otro de difusión nacional, la sección Tras la pista incluida en el magacín de La Sexta que dirige Mamem Mendizábal (Más vale tarde).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Oficina de atención a las familias de personas desaparecidas de los Mossos de Escuadra se ha hecho acreedores del Premio a la mejor acción policial, por el carácter pionero de la misma y en la confianza de que sirva de referente para su implantación en todo el territorio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Francisco Etxebarria el Jurado ha querido premiar no sólo su excelencia como forense o su implicación en investigaciones vinculadas con la Memoria histórica, sino también y particularmente su  decisiva aportación en la identificación genética de los restos de los niños de Córdoba Ruth y José.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denominado BGA (Búsqueda en Grandes Áreas) ha merecido el reconocimiento de su autor, el policía local José Angel Sánchez López, al mejor trabajo de campo en rastreos.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ciudadana de apoyo a Angelines Zurera, creada en 2008 al producirse su desaparición en Aguilar de la Frontera, Córdoba, y que ha mantenido su capacidad de movilización a lo largo de estos ocho años, ha reunido todos los avales para ser premiada como ejemplo de participación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SOSdesaparecidos recibe el premio por su sistema de difusión de alertas de búsquedas, desarrollado de forma constante desde 2010 hasta hoy, apreciándose, además, la inmediatez de sus mensajes y el altruismo de sus actuaciones.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periodista Roger Pascual se ha hecho merecedor del premio a la mejor publicación de investigación por su libro Desaparecidos en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cantante Julieta Venegas y su canción Explosión ha resultado también ganadora. Un tema que expresa el sentimiento compartido de dolor y búsqueda de respuesta de todas las desapariciones, sean forzadas o sin causa aparente. Una canción que revalida el compromiso activo de la cantante con esta causa, especialmente en su país,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Europea por las personas desaparecidas QSDglobal, impulsada por el periodista Paco Lobatón convocó estos premios para reconocer entidades e iniciativas que contribuyen a mejorar las búsquedas de personas desaparecidas, la atención a las familias que sufren el drama de una desaparición y la prevención y estudio de las causas que motivan las desapariciones.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se entregarán el próximo 9 de marzo, Día de las personas desaparecidas, en el auditorium del Media Lab Prado,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qsdglobal.com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Fundación europea pòr las personas desaparecidas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https://www.notasdeprensa.es/fallados-los-primeros-premios-9-de-marzo-por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Andalucia Solidaridad y cooperación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